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50" w:rsidRDefault="00374F50" w:rsidP="00374F50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374F50" w:rsidRDefault="00374F50" w:rsidP="00374F50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374F50" w:rsidRDefault="00374F50" w:rsidP="00374F50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374F50" w:rsidRDefault="00374F50" w:rsidP="00374F50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374F50" w:rsidRDefault="00374F50" w:rsidP="00374F50">
      <w:pPr>
        <w:rPr>
          <w:sz w:val="24"/>
          <w:szCs w:val="24"/>
        </w:rPr>
      </w:pPr>
      <w:r>
        <w:rPr>
          <w:sz w:val="24"/>
          <w:szCs w:val="24"/>
        </w:rPr>
        <w:t xml:space="preserve">11 број: </w:t>
      </w:r>
      <w:r>
        <w:rPr>
          <w:sz w:val="24"/>
          <w:szCs w:val="24"/>
          <w:lang w:val="sr-Cyrl-RS"/>
        </w:rPr>
        <w:t>011-3671</w:t>
      </w:r>
      <w:r>
        <w:rPr>
          <w:sz w:val="24"/>
          <w:szCs w:val="24"/>
        </w:rPr>
        <w:t>/12</w:t>
      </w:r>
    </w:p>
    <w:p w:rsidR="00374F50" w:rsidRPr="00215077" w:rsidRDefault="002875FB" w:rsidP="00374F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6</w:t>
      </w:r>
      <w:r w:rsidR="00374F50">
        <w:rPr>
          <w:sz w:val="24"/>
          <w:szCs w:val="24"/>
          <w:lang w:val="sr-Cyrl-RS"/>
        </w:rPr>
        <w:t>.</w:t>
      </w:r>
      <w:r w:rsidR="00374F50">
        <w:rPr>
          <w:sz w:val="24"/>
          <w:szCs w:val="24"/>
        </w:rPr>
        <w:t xml:space="preserve"> </w:t>
      </w:r>
      <w:r w:rsidR="00374F50">
        <w:rPr>
          <w:sz w:val="24"/>
          <w:szCs w:val="24"/>
          <w:lang w:val="sr-Cyrl-RS"/>
        </w:rPr>
        <w:t>децемб</w:t>
      </w:r>
      <w:r w:rsidR="00374F50">
        <w:rPr>
          <w:sz w:val="24"/>
          <w:szCs w:val="24"/>
        </w:rPr>
        <w:t>ар 2012. године</w:t>
      </w:r>
    </w:p>
    <w:p w:rsidR="00374F50" w:rsidRDefault="00374F50" w:rsidP="00374F50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374F50" w:rsidRDefault="00374F50" w:rsidP="00374F50">
      <w:pPr>
        <w:rPr>
          <w:sz w:val="24"/>
          <w:szCs w:val="24"/>
        </w:rPr>
      </w:pPr>
    </w:p>
    <w:p w:rsidR="009F236D" w:rsidRDefault="009F236D" w:rsidP="009F236D">
      <w:pPr>
        <w:rPr>
          <w:sz w:val="24"/>
          <w:szCs w:val="24"/>
        </w:rPr>
      </w:pPr>
    </w:p>
    <w:p w:rsidR="009F236D" w:rsidRDefault="009F236D" w:rsidP="009F236D">
      <w:pPr>
        <w:rPr>
          <w:sz w:val="24"/>
          <w:szCs w:val="24"/>
        </w:rPr>
      </w:pPr>
    </w:p>
    <w:p w:rsidR="009F236D" w:rsidRDefault="009F236D" w:rsidP="009F236D">
      <w:pPr>
        <w:rPr>
          <w:sz w:val="24"/>
          <w:szCs w:val="24"/>
        </w:rPr>
      </w:pPr>
    </w:p>
    <w:p w:rsidR="009F236D" w:rsidRDefault="009F236D" w:rsidP="009F236D">
      <w:pPr>
        <w:rPr>
          <w:sz w:val="24"/>
          <w:szCs w:val="24"/>
        </w:rPr>
      </w:pPr>
    </w:p>
    <w:p w:rsidR="009F236D" w:rsidRDefault="009F236D" w:rsidP="009F236D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9F236D" w:rsidRDefault="009F236D" w:rsidP="009F236D">
      <w:pPr>
        <w:jc w:val="center"/>
        <w:rPr>
          <w:sz w:val="24"/>
          <w:szCs w:val="24"/>
        </w:rPr>
      </w:pPr>
    </w:p>
    <w:p w:rsidR="009F236D" w:rsidRDefault="009F236D" w:rsidP="009F236D">
      <w:pPr>
        <w:jc w:val="center"/>
        <w:rPr>
          <w:sz w:val="24"/>
          <w:szCs w:val="24"/>
        </w:rPr>
      </w:pPr>
    </w:p>
    <w:p w:rsidR="009F236D" w:rsidRDefault="009F236D" w:rsidP="009F236D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2875FB"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r w:rsidR="009F7C3F">
        <w:rPr>
          <w:sz w:val="24"/>
          <w:szCs w:val="24"/>
          <w:lang w:val="sr-Cyrl-RS"/>
        </w:rPr>
        <w:t>деце</w:t>
      </w:r>
      <w:r>
        <w:rPr>
          <w:sz w:val="24"/>
          <w:szCs w:val="24"/>
        </w:rPr>
        <w:t>мбра 2012. године, размот</w:t>
      </w:r>
      <w:r w:rsidR="009F7C3F">
        <w:rPr>
          <w:sz w:val="24"/>
          <w:szCs w:val="24"/>
        </w:rPr>
        <w:t>рио је ПРЕДЛОГ ЗАКОНА О ИЗМЕН</w:t>
      </w:r>
      <w:r w:rsidR="009F7C3F">
        <w:rPr>
          <w:sz w:val="24"/>
          <w:szCs w:val="24"/>
          <w:lang w:val="sr-Cyrl-RS"/>
        </w:rPr>
        <w:t>И</w:t>
      </w:r>
      <w:r w:rsidR="009F7C3F">
        <w:rPr>
          <w:sz w:val="24"/>
          <w:szCs w:val="24"/>
        </w:rPr>
        <w:t xml:space="preserve"> И ДОПУ</w:t>
      </w:r>
      <w:r w:rsidR="009F7C3F">
        <w:rPr>
          <w:sz w:val="24"/>
          <w:szCs w:val="24"/>
          <w:lang w:val="sr-Cyrl-RS"/>
        </w:rPr>
        <w:t>НИ</w:t>
      </w:r>
      <w:r>
        <w:rPr>
          <w:sz w:val="24"/>
          <w:szCs w:val="24"/>
        </w:rPr>
        <w:t xml:space="preserve"> ЗАКОНА О ПРИВАТИЗАЦИЈИ 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C30A00" w:rsidRDefault="00C30A00" w:rsidP="009F236D">
      <w:pPr>
        <w:rPr>
          <w:sz w:val="24"/>
          <w:szCs w:val="24"/>
          <w:lang w:val="sr-Cyrl-RS"/>
        </w:rPr>
      </w:pPr>
    </w:p>
    <w:p w:rsidR="00C30A00" w:rsidRPr="00C30A00" w:rsidRDefault="00C30A00" w:rsidP="009F23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Седници је присуствовао мр Млађан Динкић, министар финансија и привреде, представник предлагача закона.</w:t>
      </w:r>
    </w:p>
    <w:p w:rsidR="009F236D" w:rsidRPr="00454A14" w:rsidRDefault="009F236D" w:rsidP="009F236D">
      <w:pPr>
        <w:rPr>
          <w:sz w:val="24"/>
          <w:szCs w:val="24"/>
          <w:lang w:val="sr-Cyrl-RS"/>
        </w:rPr>
      </w:pPr>
    </w:p>
    <w:p w:rsidR="009F236D" w:rsidRDefault="009F236D" w:rsidP="009F236D">
      <w:pPr>
        <w:rPr>
          <w:sz w:val="24"/>
          <w:szCs w:val="24"/>
        </w:rPr>
      </w:pPr>
      <w:r>
        <w:rPr>
          <w:sz w:val="24"/>
          <w:szCs w:val="24"/>
        </w:rPr>
        <w:tab/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F236D" w:rsidRDefault="009F236D" w:rsidP="009F236D">
      <w:pPr>
        <w:rPr>
          <w:sz w:val="24"/>
          <w:szCs w:val="24"/>
        </w:rPr>
      </w:pPr>
    </w:p>
    <w:p w:rsidR="009F236D" w:rsidRDefault="009F236D" w:rsidP="009F236D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9F236D" w:rsidRDefault="009F236D" w:rsidP="009F236D">
      <w:pPr>
        <w:jc w:val="center"/>
        <w:rPr>
          <w:sz w:val="24"/>
          <w:szCs w:val="24"/>
        </w:rPr>
      </w:pPr>
    </w:p>
    <w:p w:rsidR="009F236D" w:rsidRDefault="009F236D" w:rsidP="009F236D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 xml:space="preserve">, размотрио амандмане </w:t>
      </w:r>
      <w:r w:rsidR="00054016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>однете на</w:t>
      </w:r>
      <w:r>
        <w:rPr>
          <w:sz w:val="24"/>
          <w:szCs w:val="24"/>
        </w:rPr>
        <w:t xml:space="preserve"> Предлог закона о изме</w:t>
      </w:r>
      <w:r w:rsidR="00054016">
        <w:rPr>
          <w:sz w:val="24"/>
          <w:szCs w:val="24"/>
        </w:rPr>
        <w:t>н</w:t>
      </w:r>
      <w:r w:rsidR="00054016">
        <w:rPr>
          <w:sz w:val="24"/>
          <w:szCs w:val="24"/>
          <w:lang w:val="sr-Cyrl-RS"/>
        </w:rPr>
        <w:t>и</w:t>
      </w:r>
      <w:r w:rsidR="00054016">
        <w:rPr>
          <w:sz w:val="24"/>
          <w:szCs w:val="24"/>
        </w:rPr>
        <w:t xml:space="preserve"> и допун</w:t>
      </w:r>
      <w:r w:rsidR="00054016">
        <w:rPr>
          <w:sz w:val="24"/>
          <w:szCs w:val="24"/>
          <w:lang w:val="sr-Cyrl-RS"/>
        </w:rPr>
        <w:t>и</w:t>
      </w:r>
      <w:r>
        <w:rPr>
          <w:sz w:val="24"/>
          <w:szCs w:val="24"/>
        </w:rPr>
        <w:t xml:space="preserve"> Закона о приватизацији.</w:t>
      </w:r>
    </w:p>
    <w:p w:rsidR="009F236D" w:rsidRDefault="009F236D" w:rsidP="009F236D">
      <w:pPr>
        <w:rPr>
          <w:sz w:val="24"/>
          <w:szCs w:val="24"/>
          <w:lang w:val="sr-Cyrl-RS"/>
        </w:rPr>
      </w:pPr>
    </w:p>
    <w:p w:rsidR="009F236D" w:rsidRDefault="009F236D" w:rsidP="009F23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68729B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амандман </w:t>
      </w:r>
      <w:r w:rsidR="00A940EB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 xml:space="preserve"> члан 1. Предлога закона, који </w:t>
      </w:r>
      <w:r w:rsidR="00A940EB">
        <w:rPr>
          <w:sz w:val="24"/>
          <w:szCs w:val="24"/>
          <w:lang w:val="sr-Cyrl-RS"/>
        </w:rPr>
        <w:t>су заједно поднели народни посланици</w:t>
      </w:r>
      <w:r>
        <w:rPr>
          <w:sz w:val="24"/>
          <w:szCs w:val="24"/>
          <w:lang w:val="sr-Cyrl-RS"/>
        </w:rPr>
        <w:t xml:space="preserve"> </w:t>
      </w:r>
      <w:r w:rsidR="00A940EB">
        <w:rPr>
          <w:sz w:val="24"/>
          <w:szCs w:val="24"/>
          <w:lang w:val="sr-Cyrl-RS"/>
        </w:rPr>
        <w:t>Бојана Божанић и Милан Лапчевић</w:t>
      </w:r>
      <w:r>
        <w:rPr>
          <w:sz w:val="24"/>
          <w:szCs w:val="24"/>
          <w:lang w:val="sr-Cyrl-RS"/>
        </w:rPr>
        <w:t>.</w:t>
      </w:r>
    </w:p>
    <w:p w:rsidR="009F236D" w:rsidRPr="00454A14" w:rsidRDefault="009F236D" w:rsidP="009F236D">
      <w:pPr>
        <w:rPr>
          <w:sz w:val="24"/>
          <w:szCs w:val="24"/>
          <w:lang w:val="sr-Cyrl-RS"/>
        </w:rPr>
      </w:pPr>
    </w:p>
    <w:p w:rsidR="009F236D" w:rsidRDefault="009F236D" w:rsidP="009F236D">
      <w:pPr>
        <w:rPr>
          <w:sz w:val="24"/>
          <w:szCs w:val="24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9F236D" w:rsidRDefault="009F236D" w:rsidP="009F236D">
      <w:pPr>
        <w:rPr>
          <w:sz w:val="24"/>
          <w:szCs w:val="24"/>
          <w:lang w:val="sr-Cyrl-RS"/>
        </w:rPr>
      </w:pPr>
    </w:p>
    <w:p w:rsidR="009F236D" w:rsidRDefault="009F236D" w:rsidP="009F236D">
      <w:pPr>
        <w:rPr>
          <w:sz w:val="24"/>
          <w:szCs w:val="24"/>
          <w:lang w:val="sr-Cyrl-RS"/>
        </w:rPr>
      </w:pPr>
    </w:p>
    <w:p w:rsidR="009F236D" w:rsidRDefault="009F236D" w:rsidP="009F236D">
      <w:pPr>
        <w:rPr>
          <w:sz w:val="24"/>
          <w:szCs w:val="24"/>
          <w:lang w:val="sr-Cyrl-RS"/>
        </w:rPr>
      </w:pPr>
    </w:p>
    <w:p w:rsidR="009F236D" w:rsidRDefault="009F236D" w:rsidP="009F236D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9F236D" w:rsidRDefault="009F236D" w:rsidP="009F236D">
      <w:pPr>
        <w:tabs>
          <w:tab w:val="center" w:pos="7200"/>
        </w:tabs>
        <w:rPr>
          <w:sz w:val="24"/>
          <w:szCs w:val="24"/>
          <w:lang w:val="sr-Cyrl-RS"/>
        </w:rPr>
      </w:pPr>
    </w:p>
    <w:p w:rsidR="009F236D" w:rsidRDefault="009F236D" w:rsidP="00A757D7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Александа Томић</w:t>
      </w:r>
      <w:bookmarkStart w:id="0" w:name="_GoBack"/>
      <w:bookmarkEnd w:id="0"/>
    </w:p>
    <w:p w:rsidR="009F236D" w:rsidRDefault="009F236D" w:rsidP="009F236D"/>
    <w:p w:rsidR="00830406" w:rsidRPr="007E47BD" w:rsidRDefault="00830406">
      <w:pPr>
        <w:rPr>
          <w:lang w:val="sr-Cyrl-RS"/>
        </w:rPr>
      </w:pPr>
    </w:p>
    <w:sectPr w:rsidR="00830406" w:rsidRPr="007E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D"/>
    <w:rsid w:val="00054016"/>
    <w:rsid w:val="002875FB"/>
    <w:rsid w:val="00374F50"/>
    <w:rsid w:val="0068729B"/>
    <w:rsid w:val="0070461B"/>
    <w:rsid w:val="007E47BD"/>
    <w:rsid w:val="00830406"/>
    <w:rsid w:val="009F236D"/>
    <w:rsid w:val="009F7C3F"/>
    <w:rsid w:val="00A757D7"/>
    <w:rsid w:val="00A940EB"/>
    <w:rsid w:val="00C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32</cp:revision>
  <dcterms:created xsi:type="dcterms:W3CDTF">2012-11-29T13:09:00Z</dcterms:created>
  <dcterms:modified xsi:type="dcterms:W3CDTF">2012-12-14T15:06:00Z</dcterms:modified>
</cp:coreProperties>
</file>